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981C" w14:textId="77777777" w:rsidR="00261FB8" w:rsidRDefault="00261FB8">
      <w:pPr>
        <w:pStyle w:val="a8"/>
        <w:ind w:left="0" w:right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甲種漁港施設占用許可承継届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甲種漁港施設占用許可承継届</w:t>
      </w:r>
    </w:p>
    <w:p w14:paraId="784A55C4" w14:textId="77777777" w:rsidR="00261FB8" w:rsidRDefault="00261FB8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6C93A1C" w14:textId="77777777" w:rsidR="00261FB8" w:rsidRDefault="00261FB8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0C73265" w14:textId="77777777" w:rsidR="00261FB8" w:rsidRDefault="00261F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74E50795" w14:textId="77777777" w:rsidR="00261FB8" w:rsidRDefault="00261F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名　　　　　　　　　　　　　　　</w:t>
      </w:r>
    </w:p>
    <w:p w14:paraId="1160D67E" w14:textId="77777777" w:rsidR="00261FB8" w:rsidRDefault="00261FB8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4B116C6D" w14:textId="77777777" w:rsidR="00261FB8" w:rsidRDefault="00261FB8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76796477" w14:textId="77777777" w:rsidR="00261FB8" w:rsidRDefault="00261FB8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次のとおり甲種漁港施設占用許可に係る地位を承継したので、千葉県漁港管理条例施行規則第５条の規定により届け出ます。</w:t>
      </w:r>
    </w:p>
    <w:p w14:paraId="2A102563" w14:textId="77777777" w:rsidR="00261FB8" w:rsidRDefault="00261FB8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4877200E" w14:textId="77777777" w:rsidR="00261FB8" w:rsidRDefault="00261FB8">
      <w:pPr>
        <w:rPr>
          <w:snapToGrid w:val="0"/>
        </w:rPr>
      </w:pPr>
      <w:r>
        <w:rPr>
          <w:rFonts w:hint="eastAsia"/>
          <w:snapToGrid w:val="0"/>
        </w:rPr>
        <w:t xml:space="preserve">　２　占用許可番号及び年月日</w:t>
      </w:r>
    </w:p>
    <w:p w14:paraId="1D1591CE" w14:textId="77777777" w:rsidR="00261FB8" w:rsidRDefault="00261FB8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３　被承継人の住所及び氏名</w:t>
      </w:r>
    </w:p>
    <w:p w14:paraId="5F8741B5" w14:textId="77777777" w:rsidR="00261FB8" w:rsidRDefault="00261FB8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４　占用の場所</w:t>
      </w:r>
    </w:p>
    <w:p w14:paraId="62F0AD98" w14:textId="77777777" w:rsidR="00261FB8" w:rsidRDefault="00261FB8">
      <w:pPr>
        <w:rPr>
          <w:snapToGrid w:val="0"/>
        </w:rPr>
      </w:pPr>
      <w:r>
        <w:rPr>
          <w:rFonts w:hint="eastAsia"/>
          <w:snapToGrid w:val="0"/>
        </w:rPr>
        <w:t xml:space="preserve">　５　占用施設の名称及び面積</w:t>
      </w:r>
    </w:p>
    <w:p w14:paraId="46408F30" w14:textId="77777777" w:rsidR="00261FB8" w:rsidRDefault="00261FB8">
      <w:pPr>
        <w:rPr>
          <w:snapToGrid w:val="0"/>
        </w:rPr>
      </w:pPr>
      <w:r>
        <w:rPr>
          <w:rFonts w:hint="eastAsia"/>
          <w:snapToGrid w:val="0"/>
        </w:rPr>
        <w:t xml:space="preserve">　６　占用許可の期間</w:t>
      </w:r>
    </w:p>
    <w:p w14:paraId="35C1FEA7" w14:textId="77777777" w:rsidR="00261FB8" w:rsidRDefault="00261FB8">
      <w:pPr>
        <w:rPr>
          <w:snapToGrid w:val="0"/>
        </w:rPr>
      </w:pPr>
      <w:r>
        <w:rPr>
          <w:rFonts w:hint="eastAsia"/>
          <w:snapToGrid w:val="0"/>
        </w:rPr>
        <w:t xml:space="preserve">　７　占用の目的</w:t>
      </w:r>
    </w:p>
    <w:p w14:paraId="6E531AD1" w14:textId="77777777" w:rsidR="00261FB8" w:rsidRDefault="00261FB8">
      <w:pPr>
        <w:rPr>
          <w:snapToGrid w:val="0"/>
        </w:rPr>
      </w:pPr>
      <w:r>
        <w:rPr>
          <w:rFonts w:hint="eastAsia"/>
          <w:snapToGrid w:val="0"/>
        </w:rPr>
        <w:t xml:space="preserve">　８　承継年月日</w:t>
      </w:r>
    </w:p>
    <w:p w14:paraId="0538AF14" w14:textId="77777777" w:rsidR="00261FB8" w:rsidRDefault="00261FB8">
      <w:pPr>
        <w:rPr>
          <w:snapToGrid w:val="0"/>
        </w:rPr>
      </w:pPr>
      <w:r>
        <w:rPr>
          <w:rFonts w:hint="eastAsia"/>
          <w:snapToGrid w:val="0"/>
        </w:rPr>
        <w:t xml:space="preserve">　９　承継事由</w:t>
      </w:r>
    </w:p>
    <w:p w14:paraId="6AA13C26" w14:textId="77777777" w:rsidR="00261FB8" w:rsidRDefault="00261FB8">
      <w:pPr>
        <w:pStyle w:val="a3"/>
        <w:tabs>
          <w:tab w:val="clear" w:pos="4252"/>
          <w:tab w:val="clear" w:pos="8504"/>
        </w:tabs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添付書類　承継人の戸籍謄本（法人の場合にあつては、登記事項証明書）</w:t>
      </w:r>
    </w:p>
    <w:sectPr w:rsidR="00261F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2408" w14:textId="77777777" w:rsidR="00261FB8" w:rsidRDefault="00261FB8">
      <w:pPr>
        <w:spacing w:line="240" w:lineRule="auto"/>
      </w:pPr>
      <w:r>
        <w:separator/>
      </w:r>
    </w:p>
  </w:endnote>
  <w:endnote w:type="continuationSeparator" w:id="0">
    <w:p w14:paraId="22EDEAAB" w14:textId="77777777" w:rsidR="00261FB8" w:rsidRDefault="00261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A30D" w14:textId="77777777" w:rsidR="00261FB8" w:rsidRDefault="00261FB8">
      <w:pPr>
        <w:spacing w:line="240" w:lineRule="auto"/>
      </w:pPr>
      <w:r>
        <w:separator/>
      </w:r>
    </w:p>
  </w:footnote>
  <w:footnote w:type="continuationSeparator" w:id="0">
    <w:p w14:paraId="27620196" w14:textId="77777777" w:rsidR="00261FB8" w:rsidRDefault="00261F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FB8"/>
    <w:rsid w:val="00261FB8"/>
    <w:rsid w:val="00E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693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2024-06-12T06:24:00Z</dcterms:created>
  <dcterms:modified xsi:type="dcterms:W3CDTF">2024-06-12T06:24:00Z</dcterms:modified>
</cp:coreProperties>
</file>